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05" w:rsidRDefault="00E96405" w:rsidP="00E96405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A87608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E96405" w:rsidRDefault="00E96405" w:rsidP="00E96405">
      <w:pPr>
        <w:jc w:val="center"/>
        <w:rPr>
          <w:b/>
          <w:lang w:val="ro-RO"/>
        </w:rPr>
      </w:pPr>
    </w:p>
    <w:p w:rsidR="00E96405" w:rsidRDefault="00E96405" w:rsidP="00E96405">
      <w:pPr>
        <w:jc w:val="center"/>
        <w:rPr>
          <w:b/>
          <w:lang w:val="ro-RO"/>
        </w:rPr>
      </w:pPr>
    </w:p>
    <w:p w:rsidR="00E96405" w:rsidRDefault="00E96405" w:rsidP="00E96405">
      <w:pPr>
        <w:jc w:val="center"/>
        <w:rPr>
          <w:b/>
          <w:lang w:val="ro-RO"/>
        </w:rPr>
      </w:pPr>
      <w:r>
        <w:rPr>
          <w:b/>
          <w:lang w:val="ro-RO"/>
        </w:rPr>
        <w:t>ANUL I, MASTER, GUVERNANTA SI COOPERARE TRANSFRONTALIERA IN ADMINISTRATIA PUBLICA</w:t>
      </w:r>
    </w:p>
    <w:p w:rsidR="00E96405" w:rsidRDefault="00E96405" w:rsidP="00E96405">
      <w:pPr>
        <w:jc w:val="center"/>
        <w:rPr>
          <w:b/>
          <w:lang w:val="ro-RO"/>
        </w:rPr>
      </w:pPr>
    </w:p>
    <w:p w:rsidR="00E96405" w:rsidRDefault="00A87608" w:rsidP="00E96405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E96405" w:rsidRDefault="00E96405" w:rsidP="00E96405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/>
      </w:tblPr>
      <w:tblGrid>
        <w:gridCol w:w="541"/>
        <w:gridCol w:w="3689"/>
        <w:gridCol w:w="1350"/>
        <w:gridCol w:w="720"/>
        <w:gridCol w:w="720"/>
        <w:gridCol w:w="1080"/>
        <w:gridCol w:w="2610"/>
      </w:tblGrid>
      <w:tr w:rsidR="00E96405" w:rsidTr="009843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05" w:rsidRDefault="00E9640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96405" w:rsidRDefault="00E9640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84319" w:rsidTr="00984319">
        <w:trPr>
          <w:trHeight w:val="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984319">
            <w:pPr>
              <w:jc w:val="center"/>
              <w:rPr>
                <w:lang w:val="ro-RO"/>
              </w:rPr>
            </w:pPr>
          </w:p>
          <w:p w:rsidR="00984319" w:rsidRDefault="00984319" w:rsidP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Cooperare teritoriala. Mecanisme si institutii</w:t>
            </w:r>
          </w:p>
          <w:p w:rsidR="00984319" w:rsidRPr="00A125DF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DB4A88">
              <w:rPr>
                <w:b/>
                <w:lang w:val="ro-RO"/>
              </w:rPr>
              <w:t xml:space="preserve">examen </w:t>
            </w:r>
            <w:r>
              <w:rPr>
                <w:b/>
                <w:lang w:val="ro-RO"/>
              </w:rPr>
              <w:t>oral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 w:rsidP="00356155">
            <w:r>
              <w:t>18.01.2020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B4A8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 w:rsidP="00356155">
            <w:pPr>
              <w:jc w:val="center"/>
              <w:rPr>
                <w:lang w:val="ro-RO"/>
              </w:rPr>
            </w:pPr>
            <w:r w:rsidRPr="001E757D"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 w:rsidP="00356155">
            <w:r>
              <w:t>AE 218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984319" w:rsidTr="00984319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984319">
            <w:pPr>
              <w:jc w:val="center"/>
              <w:rPr>
                <w:lang w:val="ro-RO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A87608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B4A8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rPr>
                <w:lang w:val="ro-RO"/>
              </w:rPr>
            </w:pPr>
          </w:p>
        </w:tc>
      </w:tr>
      <w:tr w:rsidR="00984319" w:rsidTr="00984319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  <w:p w:rsidR="00984319" w:rsidRDefault="00984319" w:rsidP="00984319">
            <w:pPr>
              <w:jc w:val="center"/>
              <w:rPr>
                <w:lang w:val="ro-RO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A87608" w:rsidRDefault="00984319" w:rsidP="00A87608">
            <w:pPr>
              <w:rPr>
                <w:lang w:val="ro-RO"/>
              </w:rPr>
            </w:pPr>
            <w:r w:rsidRPr="00A87608">
              <w:rPr>
                <w:lang w:val="ro-RO"/>
              </w:rPr>
              <w:t>Modele de integrare regionala in UE</w:t>
            </w:r>
          </w:p>
          <w:p w:rsidR="00984319" w:rsidRPr="00DB4A88" w:rsidRDefault="00984319" w:rsidP="00A87608">
            <w:pPr>
              <w:rPr>
                <w:lang w:val="ro-RO"/>
              </w:rPr>
            </w:pPr>
            <w:r w:rsidRPr="00DB4A88">
              <w:rPr>
                <w:b/>
                <w:lang w:val="ro-RO"/>
              </w:rPr>
              <w:t>-examen oral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21.01.2020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8303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DB4A8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A87608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984319" w:rsidRDefault="00984319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984319" w:rsidTr="00984319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984319">
            <w:pPr>
              <w:jc w:val="center"/>
              <w:rPr>
                <w:lang w:val="ro-RO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A87608" w:rsidRDefault="00984319" w:rsidP="00A87608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8303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DB4A8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A87608">
            <w:pPr>
              <w:rPr>
                <w:lang w:val="ro-RO"/>
              </w:rPr>
            </w:pPr>
          </w:p>
        </w:tc>
      </w:tr>
      <w:tr w:rsidR="00984319" w:rsidTr="00984319">
        <w:trPr>
          <w:trHeight w:val="203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Metodologia cercetării</w:t>
            </w:r>
          </w:p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DB4A88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DB4A8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</w:tc>
      </w:tr>
      <w:tr w:rsidR="00984319" w:rsidTr="00984319">
        <w:trPr>
          <w:trHeight w:val="20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984319">
            <w:pPr>
              <w:jc w:val="center"/>
              <w:rPr>
                <w:lang w:val="ro-RO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A87608" w:rsidRDefault="00984319" w:rsidP="00A87608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8303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DB4A8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A87608">
            <w:pPr>
              <w:rPr>
                <w:lang w:val="ro-RO"/>
              </w:rPr>
            </w:pPr>
          </w:p>
        </w:tc>
      </w:tr>
      <w:tr w:rsidR="00984319" w:rsidTr="00984319">
        <w:trPr>
          <w:trHeight w:val="458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Mediul european al afacerilor publice</w:t>
            </w:r>
          </w:p>
          <w:p w:rsidR="00984319" w:rsidRPr="001E757D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822D7F">
              <w:rPr>
                <w:b/>
                <w:lang w:val="ro-RO"/>
              </w:rPr>
              <w:t xml:space="preserve">examen </w:t>
            </w:r>
            <w:r>
              <w:rPr>
                <w:b/>
                <w:lang w:val="ro-RO"/>
              </w:rPr>
              <w:t>s</w:t>
            </w:r>
            <w:r>
              <w:rPr>
                <w:b/>
                <w:lang w:val="ro-RO"/>
              </w:rPr>
              <w:t>cris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 w:rsidP="00356155">
            <w:r>
              <w:t>31.01.2020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 w:rsidP="00356155">
            <w:r>
              <w:t>11</w:t>
            </w:r>
            <w:r w:rsidRPr="00822D7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 w:rsidP="00356155">
            <w:pPr>
              <w:jc w:val="center"/>
              <w:rPr>
                <w:lang w:val="ro-RO"/>
              </w:rPr>
            </w:pPr>
            <w:r w:rsidRPr="001E757D"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 w:rsidP="00356155">
            <w:r>
              <w:t>AE 206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Prof.dr. V. Vedinas</w:t>
            </w:r>
          </w:p>
          <w:p w:rsidR="00984319" w:rsidRDefault="00984319" w:rsidP="00356155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984319" w:rsidTr="00984319">
        <w:trPr>
          <w:trHeight w:val="35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984319">
            <w:pPr>
              <w:jc w:val="center"/>
              <w:rPr>
                <w:lang w:val="ro-RO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A87608" w:rsidRDefault="00984319" w:rsidP="00A87608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83033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>
            <w:pPr>
              <w:jc w:val="center"/>
              <w:rPr>
                <w:lang w:val="ro-RO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A87608">
            <w:pPr>
              <w:rPr>
                <w:lang w:val="ro-RO"/>
              </w:rPr>
            </w:pPr>
          </w:p>
        </w:tc>
      </w:tr>
      <w:tr w:rsidR="00984319" w:rsidTr="00984319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319" w:rsidRPr="00413A93" w:rsidRDefault="00984319" w:rsidP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413A93" w:rsidRDefault="00984319" w:rsidP="001E757D">
            <w:pPr>
              <w:rPr>
                <w:lang w:val="ro-RO"/>
              </w:rPr>
            </w:pPr>
            <w:r w:rsidRPr="00413A93">
              <w:rPr>
                <w:lang w:val="ro-RO"/>
              </w:rPr>
              <w:t>Analiza disparităţilor regionale la nivelul UE</w:t>
            </w:r>
          </w:p>
          <w:p w:rsidR="00984319" w:rsidRPr="00413A93" w:rsidRDefault="00984319" w:rsidP="001E757D">
            <w:pPr>
              <w:rPr>
                <w:lang w:val="ro-RO"/>
              </w:rPr>
            </w:pPr>
            <w:r w:rsidRPr="00413A93">
              <w:rPr>
                <w:lang w:val="ro-RO"/>
              </w:rPr>
              <w:t>-</w:t>
            </w:r>
            <w:r w:rsidRPr="00413A93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>
            <w:r>
              <w:t>07.02.2020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>
            <w:r>
              <w:t>9</w:t>
            </w:r>
            <w:r w:rsidRPr="00413A9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>
            <w:pPr>
              <w:jc w:val="center"/>
              <w:rPr>
                <w:lang w:val="ro-RO"/>
              </w:rPr>
            </w:pPr>
            <w:r w:rsidRPr="001E757D"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>
            <w:r>
              <w:t>AE 207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E96405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:rsidR="00984319" w:rsidRDefault="00984319" w:rsidP="00E96405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984319" w:rsidTr="00984319">
        <w:trPr>
          <w:trHeight w:val="42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9" w:rsidRPr="00A87608" w:rsidRDefault="00984319" w:rsidP="00C13D50">
            <w:pPr>
              <w:jc w:val="both"/>
              <w:rPr>
                <w:lang w:val="ro-RO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A87608" w:rsidRDefault="00984319" w:rsidP="001E757D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>
            <w:r>
              <w:t>08.02.2020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>
            <w:r>
              <w:t>9</w:t>
            </w:r>
            <w:r w:rsidRPr="00413A9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Pr="001E757D" w:rsidRDefault="00984319"/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19" w:rsidRDefault="00984319" w:rsidP="00E96405">
            <w:pPr>
              <w:rPr>
                <w:lang w:val="ro-RO"/>
              </w:rPr>
            </w:pPr>
          </w:p>
        </w:tc>
      </w:tr>
    </w:tbl>
    <w:p w:rsidR="00984319" w:rsidRDefault="00984319" w:rsidP="00984319">
      <w:pPr>
        <w:jc w:val="center"/>
        <w:rPr>
          <w:b/>
          <w:lang w:val="ro-RO"/>
        </w:rPr>
      </w:pPr>
    </w:p>
    <w:p w:rsidR="00984319" w:rsidRDefault="00984319" w:rsidP="00984319">
      <w:pPr>
        <w:jc w:val="center"/>
        <w:rPr>
          <w:b/>
          <w:lang w:val="ro-RO"/>
        </w:rPr>
      </w:pPr>
    </w:p>
    <w:p w:rsidR="00984319" w:rsidRDefault="00984319" w:rsidP="0098431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405"/>
    <w:rsid w:val="00031724"/>
    <w:rsid w:val="000860FB"/>
    <w:rsid w:val="000D36BA"/>
    <w:rsid w:val="000E530E"/>
    <w:rsid w:val="000F2AFA"/>
    <w:rsid w:val="001119F4"/>
    <w:rsid w:val="00154D33"/>
    <w:rsid w:val="00164D44"/>
    <w:rsid w:val="001765AE"/>
    <w:rsid w:val="00184F29"/>
    <w:rsid w:val="001A4C37"/>
    <w:rsid w:val="001B4865"/>
    <w:rsid w:val="001E757D"/>
    <w:rsid w:val="002248C6"/>
    <w:rsid w:val="00247C17"/>
    <w:rsid w:val="00256C7C"/>
    <w:rsid w:val="002E6CD9"/>
    <w:rsid w:val="002F4363"/>
    <w:rsid w:val="00380687"/>
    <w:rsid w:val="00413A93"/>
    <w:rsid w:val="00463B38"/>
    <w:rsid w:val="004A6747"/>
    <w:rsid w:val="004F2B52"/>
    <w:rsid w:val="00541008"/>
    <w:rsid w:val="005938D0"/>
    <w:rsid w:val="00595E95"/>
    <w:rsid w:val="005B2C03"/>
    <w:rsid w:val="006E294D"/>
    <w:rsid w:val="00713B47"/>
    <w:rsid w:val="007818C5"/>
    <w:rsid w:val="00817600"/>
    <w:rsid w:val="00822D7F"/>
    <w:rsid w:val="00837C67"/>
    <w:rsid w:val="008706F0"/>
    <w:rsid w:val="00887959"/>
    <w:rsid w:val="008C79CC"/>
    <w:rsid w:val="008F7F20"/>
    <w:rsid w:val="00984319"/>
    <w:rsid w:val="0099236F"/>
    <w:rsid w:val="009D0104"/>
    <w:rsid w:val="009F6E90"/>
    <w:rsid w:val="00A125DF"/>
    <w:rsid w:val="00A70F31"/>
    <w:rsid w:val="00A8351E"/>
    <w:rsid w:val="00A87608"/>
    <w:rsid w:val="00AA7866"/>
    <w:rsid w:val="00AD3E84"/>
    <w:rsid w:val="00B66219"/>
    <w:rsid w:val="00B81DC2"/>
    <w:rsid w:val="00BF54B8"/>
    <w:rsid w:val="00C329B1"/>
    <w:rsid w:val="00CA31DD"/>
    <w:rsid w:val="00D62894"/>
    <w:rsid w:val="00D97173"/>
    <w:rsid w:val="00DA146F"/>
    <w:rsid w:val="00DB4A88"/>
    <w:rsid w:val="00DC540F"/>
    <w:rsid w:val="00E7169B"/>
    <w:rsid w:val="00E95311"/>
    <w:rsid w:val="00E96405"/>
    <w:rsid w:val="00EE4982"/>
    <w:rsid w:val="00F10B0E"/>
    <w:rsid w:val="00F42DF1"/>
    <w:rsid w:val="00FB2CF9"/>
    <w:rsid w:val="00FC20E6"/>
    <w:rsid w:val="00FF1D42"/>
    <w:rsid w:val="00FF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51</cp:revision>
  <cp:lastPrinted>2020-01-13T10:32:00Z</cp:lastPrinted>
  <dcterms:created xsi:type="dcterms:W3CDTF">2017-12-06T13:11:00Z</dcterms:created>
  <dcterms:modified xsi:type="dcterms:W3CDTF">2020-01-13T10:33:00Z</dcterms:modified>
</cp:coreProperties>
</file>